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FBE4" w14:textId="77777777" w:rsidR="009D38A8" w:rsidRDefault="009D38A8" w:rsidP="009D38A8">
      <w:pPr>
        <w:widowControl w:val="0"/>
        <w:suppressAutoHyphens/>
        <w:spacing w:after="0" w:line="240" w:lineRule="auto"/>
        <w:ind w:left="7080" w:firstLine="708"/>
        <w:rPr>
          <w:rFonts w:ascii="Arial Narrow" w:eastAsia="HG Mincho Light J" w:hAnsi="Arial Narrow" w:cs="Arial"/>
          <w:sz w:val="24"/>
          <w:szCs w:val="24"/>
          <w:lang w:eastAsia="pl-PL"/>
        </w:rPr>
      </w:pPr>
      <w:r>
        <w:rPr>
          <w:rFonts w:ascii="Arial Narrow" w:eastAsia="HG Mincho Light J" w:hAnsi="Arial Narrow" w:cs="Arial"/>
          <w:sz w:val="24"/>
          <w:szCs w:val="24"/>
          <w:lang w:eastAsia="pl-PL"/>
        </w:rPr>
        <w:t>Załącznik nr 1</w:t>
      </w:r>
      <w:r>
        <w:rPr>
          <w:rFonts w:ascii="Arial Narrow" w:eastAsia="HG Mincho Light J" w:hAnsi="Arial Narrow" w:cs="Arial"/>
          <w:sz w:val="24"/>
          <w:szCs w:val="24"/>
          <w:lang w:eastAsia="pl-PL"/>
        </w:rPr>
        <w:tab/>
        <w:t>Egz. nr …..</w:t>
      </w:r>
    </w:p>
    <w:p w14:paraId="45C039E3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  <w:t>Protokół REKLAMACYJNY</w:t>
      </w:r>
    </w:p>
    <w:p w14:paraId="7A798E0E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</w:p>
    <w:p w14:paraId="244BB210" w14:textId="77777777" w:rsidR="009D38A8" w:rsidRDefault="009D38A8" w:rsidP="009D38A8">
      <w:pPr>
        <w:tabs>
          <w:tab w:val="left" w:pos="360"/>
        </w:tabs>
        <w:spacing w:after="0" w:line="240" w:lineRule="auto"/>
        <w:ind w:left="360" w:hanging="360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6FAD6C6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WYKONAWCA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  <w:t>ZAMAWIAJĄCY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600E1DEE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189F0F8D" w14:textId="213AF85D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 xml:space="preserve">11 Wojskowy Oddział Gospodarczy </w:t>
      </w:r>
    </w:p>
    <w:p w14:paraId="292450C4" w14:textId="2BAEE8E3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>ul. Gdańska 147</w:t>
      </w:r>
    </w:p>
    <w:p w14:paraId="713B400C" w14:textId="63F3AC51" w:rsidR="009D38A8" w:rsidRPr="00EF040A" w:rsidRDefault="009D38A8" w:rsidP="009D38A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85-674</w:t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Bydgoszcz</w:t>
      </w:r>
    </w:p>
    <w:p w14:paraId="09150C31" w14:textId="77777777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ind w:left="567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78162C9" w14:textId="56F82E57" w:rsidR="009D38A8" w:rsidRDefault="009D38A8" w:rsidP="009D38A8">
      <w:pPr>
        <w:spacing w:after="0" w:line="240" w:lineRule="auto"/>
        <w:ind w:left="2552" w:hanging="2552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Przedmiot zamówienia: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 w:rsidR="008D2CB9">
        <w:rPr>
          <w:rFonts w:ascii="Arial Narrow" w:eastAsia="Times New Roman" w:hAnsi="Arial Narrow" w:cs="Arial"/>
          <w:sz w:val="24"/>
          <w:szCs w:val="24"/>
          <w:lang w:eastAsia="pl-PL"/>
        </w:rPr>
        <w:t>……………….</w:t>
      </w:r>
    </w:p>
    <w:p w14:paraId="09B7683A" w14:textId="6E3E7666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Przyczyny reklamacji: </w:t>
      </w:r>
      <w:r w:rsidR="008D2CB9">
        <w:rPr>
          <w:rFonts w:ascii="Arial Narrow" w:eastAsia="Times New Roman" w:hAnsi="Arial Narrow" w:cs="Arial"/>
          <w:sz w:val="24"/>
          <w:szCs w:val="24"/>
          <w:lang w:eastAsia="pl-PL"/>
        </w:rPr>
        <w:t>……………..</w:t>
      </w:r>
    </w:p>
    <w:p w14:paraId="5C263D2E" w14:textId="62F8081C" w:rsidR="009D38A8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kwituje przekazanie przedmiotu zamówienia</w:t>
      </w:r>
      <w:r w:rsidRPr="0058067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w dniu .....</w:t>
      </w:r>
      <w:r w:rsidR="008D2CB9">
        <w:rPr>
          <w:rFonts w:ascii="Arial Narrow" w:eastAsia="Times New Roman" w:hAnsi="Arial Narrow" w:cs="Arial"/>
          <w:sz w:val="24"/>
          <w:szCs w:val="24"/>
          <w:lang w:eastAsia="pl-PL"/>
        </w:rPr>
        <w:t>.........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.</w:t>
      </w:r>
    </w:p>
    <w:p w14:paraId="4205EBD2" w14:textId="77777777" w:rsidR="009D38A8" w:rsidRPr="007B2B44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pl-PL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158"/>
        <w:gridCol w:w="2126"/>
        <w:gridCol w:w="567"/>
        <w:gridCol w:w="709"/>
        <w:gridCol w:w="2054"/>
      </w:tblGrid>
      <w:tr w:rsidR="009D38A8" w14:paraId="12ACB243" w14:textId="77777777" w:rsidTr="00F7091C">
        <w:trPr>
          <w:trHeight w:val="567"/>
          <w:tblHeader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34B685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4B075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Przedmiot zamówienia/dostawy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65C50F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Nazwa produktu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C796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9822" w14:textId="77777777" w:rsidR="009D38A8" w:rsidRDefault="009D38A8" w:rsidP="00F7091C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5DF8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Wartość brutto</w:t>
            </w:r>
          </w:p>
        </w:tc>
      </w:tr>
      <w:tr w:rsidR="009D38A8" w14:paraId="12298A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C8B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B1F4" w14:textId="4B91C9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A83B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2CEC4" w14:textId="76C9C150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2CB" w14:textId="7D14B9A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3B6D" w14:textId="45B99EF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225FEC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E23E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BEA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14D75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1D8B7" w14:textId="350A1E0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2BF" w14:textId="260A485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9D5" w14:textId="1F233DE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409B3D5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7F2A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506A" w14:textId="32F65D8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4CA6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6F298" w14:textId="602E2DFB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9C12" w14:textId="7B09E83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12C3" w14:textId="73861CC0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6EE3D20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C8EC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D7B5" w14:textId="306E475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09A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48C2D" w14:textId="66A6EEAB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A4F7" w14:textId="1191C39D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312" w14:textId="461E403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067FDC5E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C852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C782" w14:textId="11B41C9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9846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4C297" w14:textId="2D1EF2F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0EEC" w14:textId="40315F06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3512" w14:textId="200A24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35B1AF20" w14:textId="77777777" w:rsidTr="00F7091C">
        <w:trPr>
          <w:trHeight w:val="60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BA0B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52B" w14:textId="411751A1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14:paraId="7C98238E" w14:textId="36E47E30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potwierdza przekazanie przez Wykonawcę ww. asortymentu wynikającego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 xml:space="preserve">z </w:t>
      </w:r>
      <w:r w:rsidR="008D2CB9">
        <w:rPr>
          <w:rFonts w:ascii="Arial Narrow" w:eastAsia="Times New Roman" w:hAnsi="Arial Narrow" w:cs="Arial"/>
          <w:sz w:val="24"/>
          <w:szCs w:val="24"/>
          <w:lang w:eastAsia="pl-PL"/>
        </w:rPr>
        <w:t>Formularza zamówienia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Nr  </w:t>
      </w:r>
      <w:r w:rsidR="008D2CB9">
        <w:rPr>
          <w:rFonts w:ascii="Arial Narrow" w:eastAsia="Times New Roman" w:hAnsi="Arial Narrow" w:cs="Arial"/>
          <w:sz w:val="24"/>
          <w:szCs w:val="24"/>
          <w:lang w:eastAsia="pl-PL"/>
        </w:rPr>
        <w:t>9/D/MUND/2026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(z dnia ………. )</w:t>
      </w:r>
    </w:p>
    <w:p w14:paraId="739902FB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a)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bez zastrzeżeń;*</w:t>
      </w:r>
    </w:p>
    <w:p w14:paraId="501455E3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 następującymi uwagami:*</w:t>
      </w:r>
    </w:p>
    <w:p w14:paraId="372FC54D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360" w:lineRule="auto"/>
        <w:ind w:left="-299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3EB0DAAA" w14:textId="77777777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Ustalono, że termin gwarancji wymieniony w § 4 ust. 11 umowy rozpocznie bieg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>od dnia ………………………………</w:t>
      </w:r>
    </w:p>
    <w:p w14:paraId="21C16E5F" w14:textId="77777777" w:rsidR="009D38A8" w:rsidRDefault="009D38A8" w:rsidP="009D38A8">
      <w:pPr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Protokół sporządzono w 2 jednobrzmiących egzemplarzach - po jednym dla stron umowy</w:t>
      </w:r>
    </w:p>
    <w:p w14:paraId="14B3F859" w14:textId="77777777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574B2CE5" w14:textId="77777777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 WYKONAWCA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ZAMAWIAJĄCY</w:t>
      </w:r>
    </w:p>
    <w:p w14:paraId="7A0640BA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p w14:paraId="5CEE2338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……..................................      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      ……………………….......   </w:t>
      </w:r>
    </w:p>
    <w:p w14:paraId="36C9FABA" w14:textId="77777777" w:rsidR="009D38A8" w:rsidRDefault="009D38A8" w:rsidP="009D38A8">
      <w:pPr>
        <w:widowControl w:val="0"/>
        <w:suppressAutoHyphens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* - niepotrzebne skreślić</w:t>
      </w:r>
    </w:p>
    <w:p w14:paraId="37F93BAB" w14:textId="77777777" w:rsidR="003B15CB" w:rsidRDefault="003B15CB"/>
    <w:sectPr w:rsidR="003B1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A8"/>
    <w:rsid w:val="00045200"/>
    <w:rsid w:val="00281F50"/>
    <w:rsid w:val="003B15CB"/>
    <w:rsid w:val="008D2CB9"/>
    <w:rsid w:val="009D38A8"/>
    <w:rsid w:val="00F0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403D"/>
  <w15:chartTrackingRefBased/>
  <w15:docId w15:val="{CE812C40-E283-4406-904A-B5245795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8A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38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38A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38A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38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3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8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38A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38A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8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38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38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38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3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38A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38A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38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38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38A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38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38A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38A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846</Characters>
  <Application>Microsoft Office Word</Application>
  <DocSecurity>0</DocSecurity>
  <Lines>7</Lines>
  <Paragraphs>1</Paragraphs>
  <ScaleCrop>false</ScaleCrop>
  <Company>MON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Rosentreter-Boruta Hanna</dc:creator>
  <cp:keywords/>
  <dc:description/>
  <cp:lastModifiedBy>Rosentreter-Boruta Hanna</cp:lastModifiedBy>
  <cp:revision>3</cp:revision>
  <dcterms:created xsi:type="dcterms:W3CDTF">2025-05-21T12:13:00Z</dcterms:created>
  <dcterms:modified xsi:type="dcterms:W3CDTF">2026-05-07T10:42:00Z</dcterms:modified>
</cp:coreProperties>
</file>